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572570" w:rsidRDefault="00572570" w:rsidP="001A0F0B">
      <w:pPr>
        <w:jc w:val="center"/>
        <w:rPr>
          <w:sz w:val="28"/>
          <w:szCs w:val="28"/>
        </w:rPr>
      </w:pPr>
    </w:p>
    <w:p w:rsidR="004E6AF8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72570">
        <w:rPr>
          <w:sz w:val="28"/>
          <w:szCs w:val="28"/>
        </w:rPr>
        <w:t>сотруд</w:t>
      </w:r>
      <w:r w:rsidR="004E6AF8">
        <w:rPr>
          <w:sz w:val="28"/>
          <w:szCs w:val="28"/>
        </w:rPr>
        <w:t>ников</w:t>
      </w:r>
      <w:r w:rsidR="00BC51C4" w:rsidRPr="00BC51C4">
        <w:rPr>
          <w:sz w:val="28"/>
          <w:szCs w:val="28"/>
        </w:rPr>
        <w:t xml:space="preserve"> </w:t>
      </w:r>
      <w:r w:rsidR="004E6AF8" w:rsidRPr="004E6AF8">
        <w:rPr>
          <w:sz w:val="28"/>
          <w:szCs w:val="28"/>
        </w:rPr>
        <w:t xml:space="preserve">Министерства юстиции </w:t>
      </w:r>
    </w:p>
    <w:p w:rsidR="00604A5E" w:rsidRDefault="004E6AF8" w:rsidP="001A0F0B">
      <w:pPr>
        <w:jc w:val="center"/>
        <w:rPr>
          <w:sz w:val="28"/>
          <w:szCs w:val="28"/>
        </w:rPr>
      </w:pPr>
      <w:r w:rsidRPr="004E6AF8">
        <w:rPr>
          <w:sz w:val="28"/>
          <w:szCs w:val="28"/>
        </w:rPr>
        <w:t>Приднестровской Молдавской Республики</w:t>
      </w:r>
    </w:p>
    <w:p w:rsidR="00BC51C4" w:rsidRDefault="00BC51C4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</w:t>
      </w:r>
      <w:r w:rsidR="00D90B8D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4E6AF8" w:rsidRPr="004E6AF8">
        <w:rPr>
          <w:color w:val="000000"/>
          <w:sz w:val="28"/>
          <w:szCs w:val="28"/>
        </w:rPr>
        <w:t>Днем работника прокуратуры и юстиции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C51C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B32E3C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425"/>
        <w:gridCol w:w="5387"/>
      </w:tblGrid>
      <w:tr w:rsidR="000355D1" w:rsidRPr="00521AA4" w:rsidTr="006453C8">
        <w:tc>
          <w:tcPr>
            <w:tcW w:w="4077" w:type="dxa"/>
          </w:tcPr>
          <w:p w:rsidR="000355D1" w:rsidRPr="000355D1" w:rsidRDefault="000355D1" w:rsidP="000355D1">
            <w:pPr>
              <w:rPr>
                <w:sz w:val="28"/>
                <w:szCs w:val="28"/>
              </w:rPr>
            </w:pPr>
            <w:r w:rsidRPr="000355D1">
              <w:rPr>
                <w:bCs/>
                <w:color w:val="000000"/>
                <w:sz w:val="28"/>
                <w:szCs w:val="28"/>
              </w:rPr>
              <w:t>Ерохина Сергея Афанасьевича</w:t>
            </w:r>
          </w:p>
        </w:tc>
        <w:tc>
          <w:tcPr>
            <w:tcW w:w="425" w:type="dxa"/>
          </w:tcPr>
          <w:p w:rsidR="000355D1" w:rsidRPr="000355D1" w:rsidRDefault="000355D1" w:rsidP="000355D1">
            <w:pPr>
              <w:rPr>
                <w:sz w:val="28"/>
                <w:szCs w:val="28"/>
              </w:rPr>
            </w:pPr>
            <w:r w:rsidRPr="000355D1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0355D1" w:rsidRDefault="000355D1" w:rsidP="00645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55D1">
              <w:rPr>
                <w:color w:val="000000"/>
                <w:sz w:val="28"/>
                <w:szCs w:val="28"/>
              </w:rPr>
              <w:t>главного</w:t>
            </w:r>
            <w:r w:rsidR="006453C8">
              <w:rPr>
                <w:color w:val="000000"/>
                <w:sz w:val="28"/>
                <w:szCs w:val="28"/>
              </w:rPr>
              <w:t xml:space="preserve"> специалиста – г</w:t>
            </w:r>
            <w:r w:rsidRPr="000355D1">
              <w:rPr>
                <w:color w:val="000000"/>
                <w:sz w:val="28"/>
                <w:szCs w:val="28"/>
              </w:rPr>
              <w:t>осударственного инспектора Государственной инспекции (управления) охраны труда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20EDF" w:rsidRPr="000355D1" w:rsidRDefault="00E20EDF" w:rsidP="006453C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55D1" w:rsidRPr="00521AA4" w:rsidTr="006453C8">
        <w:tc>
          <w:tcPr>
            <w:tcW w:w="4077" w:type="dxa"/>
          </w:tcPr>
          <w:p w:rsidR="000355D1" w:rsidRPr="00A81A9F" w:rsidRDefault="000355D1" w:rsidP="000355D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A81A9F">
              <w:rPr>
                <w:bCs/>
                <w:color w:val="000000"/>
                <w:sz w:val="28"/>
                <w:szCs w:val="28"/>
              </w:rPr>
              <w:t>изюкину Людмилу Павловну</w:t>
            </w:r>
          </w:p>
        </w:tc>
        <w:tc>
          <w:tcPr>
            <w:tcW w:w="425" w:type="dxa"/>
          </w:tcPr>
          <w:p w:rsidR="000355D1" w:rsidRPr="00A81A9F" w:rsidRDefault="006453C8" w:rsidP="0003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0355D1" w:rsidRPr="000355D1" w:rsidRDefault="006453C8" w:rsidP="00B840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главного специалиста – </w:t>
            </w:r>
            <w:r w:rsidR="000355D1" w:rsidRPr="00A81A9F">
              <w:rPr>
                <w:color w:val="000000"/>
                <w:sz w:val="28"/>
                <w:szCs w:val="28"/>
              </w:rPr>
              <w:t>государственного нотариуса Слободзейского нотариального отдела</w:t>
            </w:r>
            <w:r w:rsidRPr="00A81A9F">
              <w:rPr>
                <w:color w:val="000000"/>
                <w:sz w:val="28"/>
                <w:szCs w:val="28"/>
              </w:rPr>
              <w:t xml:space="preserve"> Управления нотариата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A81A9F">
              <w:rPr>
                <w:color w:val="000000"/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4E6AF8" w:rsidRDefault="004E6AF8" w:rsidP="004E6AF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</w:t>
      </w:r>
      <w:r w:rsidR="000355D1">
        <w:rPr>
          <w:sz w:val="28"/>
          <w:szCs w:val="28"/>
        </w:rPr>
        <w:t>с</w:t>
      </w:r>
      <w:r>
        <w:rPr>
          <w:sz w:val="28"/>
          <w:szCs w:val="28"/>
        </w:rPr>
        <w:t>ть</w:t>
      </w:r>
      <w:r w:rsidR="00B32E3C">
        <w:rPr>
          <w:sz w:val="28"/>
          <w:szCs w:val="28"/>
        </w:rPr>
        <w:t>»</w:t>
      </w:r>
    </w:p>
    <w:p w:rsidR="004E6AF8" w:rsidRDefault="004E6AF8" w:rsidP="004E6AF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985"/>
        <w:gridCol w:w="1701"/>
        <w:gridCol w:w="2516"/>
      </w:tblGrid>
      <w:tr w:rsidR="006453C8" w:rsidRPr="00A921C0" w:rsidTr="006453C8">
        <w:tc>
          <w:tcPr>
            <w:tcW w:w="3652" w:type="dxa"/>
          </w:tcPr>
          <w:p w:rsidR="006453C8" w:rsidRPr="00A921C0" w:rsidRDefault="00B32E3C" w:rsidP="006453C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2E3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985" w:type="dxa"/>
          </w:tcPr>
          <w:p w:rsidR="006453C8" w:rsidRPr="00A921C0" w:rsidRDefault="00B32E3C" w:rsidP="00B32E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 xml:space="preserve">Гончаренко </w:t>
            </w:r>
          </w:p>
        </w:tc>
        <w:tc>
          <w:tcPr>
            <w:tcW w:w="1701" w:type="dxa"/>
          </w:tcPr>
          <w:p w:rsidR="006453C8" w:rsidRPr="00A921C0" w:rsidRDefault="00B32E3C" w:rsidP="006453C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Инну</w:t>
            </w:r>
          </w:p>
        </w:tc>
        <w:tc>
          <w:tcPr>
            <w:tcW w:w="2516" w:type="dxa"/>
          </w:tcPr>
          <w:p w:rsidR="006453C8" w:rsidRPr="00A921C0" w:rsidRDefault="00B32E3C" w:rsidP="006453C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Владимировну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453C8" w:rsidRPr="00521AA4" w:rsidRDefault="006453C8" w:rsidP="004E6AF8">
      <w:pPr>
        <w:rPr>
          <w:sz w:val="28"/>
          <w:szCs w:val="28"/>
        </w:rPr>
      </w:pPr>
    </w:p>
    <w:p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7E7E7F" w:rsidRPr="00521AA4" w:rsidRDefault="007E7E7F" w:rsidP="007E7E7F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709"/>
        <w:gridCol w:w="425"/>
        <w:gridCol w:w="425"/>
        <w:gridCol w:w="1985"/>
        <w:gridCol w:w="2693"/>
      </w:tblGrid>
      <w:tr w:rsidR="00B32E3C" w:rsidRPr="00A921C0" w:rsidTr="007E7E7F">
        <w:tc>
          <w:tcPr>
            <w:tcW w:w="3652" w:type="dxa"/>
          </w:tcPr>
          <w:p w:rsidR="00B32E3C" w:rsidRPr="00A921C0" w:rsidRDefault="007E7E7F" w:rsidP="00B32E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2E3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559" w:type="dxa"/>
            <w:gridSpan w:val="3"/>
          </w:tcPr>
          <w:p w:rsidR="00B32E3C" w:rsidRPr="00A921C0" w:rsidRDefault="007E7E7F" w:rsidP="00B32E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2E3C">
              <w:rPr>
                <w:sz w:val="28"/>
                <w:szCs w:val="28"/>
              </w:rPr>
              <w:t>Усова</w:t>
            </w:r>
          </w:p>
        </w:tc>
        <w:tc>
          <w:tcPr>
            <w:tcW w:w="1985" w:type="dxa"/>
          </w:tcPr>
          <w:p w:rsidR="00B32E3C" w:rsidRPr="00A921C0" w:rsidRDefault="007E7E7F" w:rsidP="00B32E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2E3C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B32E3C" w:rsidRDefault="007E7E7F" w:rsidP="00B32E3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2E3C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,</w:t>
            </w:r>
          </w:p>
          <w:p w:rsidR="007E7E7F" w:rsidRPr="00A921C0" w:rsidRDefault="007E7E7F" w:rsidP="00B32E3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9762EF" w:rsidRPr="00521AA4" w:rsidTr="007E7E7F">
        <w:tc>
          <w:tcPr>
            <w:tcW w:w="4361" w:type="dxa"/>
            <w:gridSpan w:val="2"/>
          </w:tcPr>
          <w:p w:rsidR="009762EF" w:rsidRPr="00521AA4" w:rsidRDefault="007E7E7F" w:rsidP="00AF3C7E">
            <w:pPr>
              <w:rPr>
                <w:sz w:val="28"/>
                <w:szCs w:val="28"/>
              </w:rPr>
            </w:pPr>
            <w:r w:rsidRPr="007E7E7F">
              <w:rPr>
                <w:sz w:val="28"/>
                <w:szCs w:val="28"/>
              </w:rPr>
              <w:t>Белявскую Анну Витальевну</w:t>
            </w:r>
          </w:p>
        </w:tc>
        <w:tc>
          <w:tcPr>
            <w:tcW w:w="425" w:type="dxa"/>
          </w:tcPr>
          <w:p w:rsidR="009762EF" w:rsidRPr="00521AA4" w:rsidRDefault="00AF3C7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AF3C7E" w:rsidRDefault="007E7E7F" w:rsidP="00CC7258">
            <w:pPr>
              <w:rPr>
                <w:sz w:val="28"/>
                <w:szCs w:val="28"/>
              </w:rPr>
            </w:pPr>
            <w:r w:rsidRPr="007E7E7F">
              <w:rPr>
                <w:sz w:val="28"/>
                <w:szCs w:val="28"/>
              </w:rPr>
              <w:t xml:space="preserve">заместителя начальника отдела </w:t>
            </w:r>
            <w:r w:rsidR="003735FA">
              <w:rPr>
                <w:sz w:val="28"/>
                <w:szCs w:val="28"/>
              </w:rPr>
              <w:t>–</w:t>
            </w:r>
            <w:r w:rsidRPr="007E7E7F">
              <w:rPr>
                <w:sz w:val="28"/>
                <w:szCs w:val="28"/>
              </w:rPr>
              <w:t xml:space="preserve"> государственного регистратора Дубоссарского отдела регистрации Управления регистрации юридических лиц, индивидуального предпринимательства, прав на недвижимое имущество и сделок 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7E7E7F" w:rsidRPr="00521AA4" w:rsidRDefault="007E7E7F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7E7E7F">
        <w:tc>
          <w:tcPr>
            <w:tcW w:w="4361" w:type="dxa"/>
            <w:gridSpan w:val="2"/>
          </w:tcPr>
          <w:p w:rsidR="00422B6D" w:rsidRPr="00521AA4" w:rsidRDefault="003735FA" w:rsidP="00422B6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735FA">
              <w:rPr>
                <w:sz w:val="28"/>
                <w:szCs w:val="28"/>
              </w:rPr>
              <w:t>Литвинову Наталью Викторовну</w:t>
            </w:r>
          </w:p>
        </w:tc>
        <w:tc>
          <w:tcPr>
            <w:tcW w:w="425" w:type="dxa"/>
          </w:tcPr>
          <w:p w:rsidR="00422B6D" w:rsidRPr="00521AA4" w:rsidRDefault="00AF3C7E" w:rsidP="0042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AF3C7E" w:rsidRDefault="003735FA" w:rsidP="003735FA">
            <w:pPr>
              <w:rPr>
                <w:sz w:val="28"/>
                <w:szCs w:val="28"/>
              </w:rPr>
            </w:pPr>
            <w:r w:rsidRPr="003735FA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–</w:t>
            </w:r>
            <w:r w:rsidRPr="003735FA">
              <w:rPr>
                <w:sz w:val="28"/>
                <w:szCs w:val="28"/>
              </w:rPr>
              <w:t xml:space="preserve"> государственного регистратора Тираспольского отдела регистрации юридических лиц, индивидуального предпринимательства и лицензирования Управления регистрации юридических лиц, индивидуального предпринимательства, прав на недвижимое имущество и сделок с ним и лицензирования Государственной службы регистрации и нотариата</w:t>
            </w:r>
            <w:r w:rsidR="00422B6D">
              <w:rPr>
                <w:sz w:val="28"/>
                <w:szCs w:val="28"/>
              </w:rPr>
              <w:t>,</w:t>
            </w:r>
          </w:p>
          <w:p w:rsidR="00422B6D" w:rsidRPr="00521AA4" w:rsidRDefault="00422B6D" w:rsidP="003735F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F3C7E" w:rsidRPr="00521AA4" w:rsidTr="007E7E7F">
        <w:tc>
          <w:tcPr>
            <w:tcW w:w="4361" w:type="dxa"/>
            <w:gridSpan w:val="2"/>
          </w:tcPr>
          <w:p w:rsidR="00AF3C7E" w:rsidRPr="00AF3C7E" w:rsidRDefault="00422B6D" w:rsidP="00AF3C7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2B6D">
              <w:rPr>
                <w:sz w:val="28"/>
                <w:szCs w:val="28"/>
              </w:rPr>
              <w:t>Михайлову Ольгу Алексеевну</w:t>
            </w:r>
          </w:p>
        </w:tc>
        <w:tc>
          <w:tcPr>
            <w:tcW w:w="425" w:type="dxa"/>
          </w:tcPr>
          <w:p w:rsidR="00AF3C7E" w:rsidRDefault="00AF3C7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AF3C7E" w:rsidRDefault="00422B6D" w:rsidP="004712B2">
            <w:pPr>
              <w:rPr>
                <w:sz w:val="28"/>
                <w:szCs w:val="28"/>
              </w:rPr>
            </w:pPr>
            <w:r w:rsidRPr="00422B6D">
              <w:rPr>
                <w:sz w:val="28"/>
                <w:szCs w:val="28"/>
              </w:rPr>
              <w:t>начальника отдела финансирования, учета и отчетности аппарата управления Финансово-экономического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422B6D" w:rsidRPr="00AF3C7E" w:rsidRDefault="00422B6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A76D6" w:rsidRPr="00521AA4" w:rsidTr="007E7E7F">
        <w:tc>
          <w:tcPr>
            <w:tcW w:w="4361" w:type="dxa"/>
            <w:gridSpan w:val="2"/>
          </w:tcPr>
          <w:p w:rsidR="007A76D6" w:rsidRPr="00A81A9F" w:rsidRDefault="007A76D6" w:rsidP="007A76D6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Цвиленеву Алену Анатольевну</w:t>
            </w:r>
          </w:p>
        </w:tc>
        <w:tc>
          <w:tcPr>
            <w:tcW w:w="425" w:type="dxa"/>
          </w:tcPr>
          <w:p w:rsidR="007A76D6" w:rsidRPr="00A81A9F" w:rsidRDefault="007A76D6" w:rsidP="007A7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A76D6" w:rsidRDefault="007A76D6" w:rsidP="007A76D6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государственного инспектора Государственной инспекции (управления) труда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A76D6" w:rsidRPr="00422B6D" w:rsidRDefault="007A76D6" w:rsidP="007A76D6">
            <w:pPr>
              <w:rPr>
                <w:sz w:val="28"/>
                <w:szCs w:val="28"/>
              </w:rPr>
            </w:pPr>
          </w:p>
        </w:tc>
      </w:tr>
      <w:tr w:rsidR="007A76D6" w:rsidRPr="00521AA4" w:rsidTr="007E7E7F">
        <w:tc>
          <w:tcPr>
            <w:tcW w:w="4361" w:type="dxa"/>
            <w:gridSpan w:val="2"/>
          </w:tcPr>
          <w:p w:rsidR="007A76D6" w:rsidRPr="00A81A9F" w:rsidRDefault="007A76D6" w:rsidP="007A76D6">
            <w:pPr>
              <w:rPr>
                <w:bCs/>
                <w:color w:val="000000"/>
                <w:sz w:val="28"/>
                <w:szCs w:val="28"/>
              </w:rPr>
            </w:pPr>
            <w:r w:rsidRPr="00A81A9F">
              <w:rPr>
                <w:bCs/>
                <w:color w:val="000000"/>
                <w:sz w:val="28"/>
                <w:szCs w:val="28"/>
              </w:rPr>
              <w:t>Чеботарь Наталью Викторовну</w:t>
            </w:r>
          </w:p>
        </w:tc>
        <w:tc>
          <w:tcPr>
            <w:tcW w:w="425" w:type="dxa"/>
          </w:tcPr>
          <w:p w:rsidR="007A76D6" w:rsidRPr="00A81A9F" w:rsidRDefault="007A76D6" w:rsidP="007A7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A76D6" w:rsidRPr="00A81A9F" w:rsidRDefault="007A76D6" w:rsidP="00223E37">
            <w:pPr>
              <w:rPr>
                <w:color w:val="000000"/>
                <w:sz w:val="28"/>
                <w:szCs w:val="28"/>
              </w:rPr>
            </w:pPr>
            <w:r w:rsidRPr="00A81A9F">
              <w:rPr>
                <w:color w:val="000000"/>
                <w:sz w:val="28"/>
                <w:szCs w:val="28"/>
              </w:rPr>
              <w:t xml:space="preserve">главного специалиста </w:t>
            </w:r>
            <w:r w:rsidR="00223E37">
              <w:rPr>
                <w:color w:val="000000"/>
                <w:sz w:val="28"/>
                <w:szCs w:val="28"/>
              </w:rPr>
              <w:t>–</w:t>
            </w:r>
            <w:r w:rsidRPr="00A81A9F">
              <w:rPr>
                <w:color w:val="000000"/>
                <w:sz w:val="28"/>
                <w:szCs w:val="28"/>
              </w:rPr>
              <w:t xml:space="preserve"> государственного инспектора Государственной инспекции (управления) надзора в сфере технического регулирования и защиты прав потребителей Службы государственного надзора</w:t>
            </w:r>
            <w:r w:rsidR="00CE7D3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3735FA" w:rsidRDefault="003735FA" w:rsidP="00180FBA">
      <w:pPr>
        <w:jc w:val="both"/>
        <w:rPr>
          <w:sz w:val="28"/>
          <w:szCs w:val="28"/>
        </w:rPr>
      </w:pPr>
    </w:p>
    <w:p w:rsidR="003735FA" w:rsidRDefault="003735FA" w:rsidP="00180FBA">
      <w:pPr>
        <w:jc w:val="both"/>
        <w:rPr>
          <w:sz w:val="28"/>
          <w:szCs w:val="28"/>
        </w:rPr>
      </w:pPr>
    </w:p>
    <w:p w:rsidR="00572570" w:rsidRDefault="00572570" w:rsidP="00180FBA">
      <w:pPr>
        <w:jc w:val="both"/>
        <w:rPr>
          <w:sz w:val="28"/>
          <w:szCs w:val="28"/>
        </w:rPr>
      </w:pPr>
    </w:p>
    <w:p w:rsidR="00572570" w:rsidRDefault="00572570" w:rsidP="00180FBA">
      <w:pPr>
        <w:jc w:val="both"/>
        <w:rPr>
          <w:sz w:val="28"/>
          <w:szCs w:val="28"/>
        </w:rPr>
      </w:pPr>
    </w:p>
    <w:p w:rsidR="00572570" w:rsidRDefault="00572570" w:rsidP="00180FBA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2570" w:rsidRDefault="00572570" w:rsidP="00572570">
      <w:pPr>
        <w:ind w:firstLine="708"/>
        <w:rPr>
          <w:sz w:val="28"/>
          <w:szCs w:val="28"/>
        </w:rPr>
      </w:pPr>
    </w:p>
    <w:p w:rsidR="00572570" w:rsidRDefault="00572570" w:rsidP="00572570">
      <w:pPr>
        <w:ind w:firstLine="708"/>
        <w:rPr>
          <w:sz w:val="28"/>
          <w:szCs w:val="28"/>
        </w:rPr>
      </w:pPr>
    </w:p>
    <w:p w:rsidR="00572570" w:rsidRPr="00840768" w:rsidRDefault="00572570" w:rsidP="00572570">
      <w:pPr>
        <w:rPr>
          <w:sz w:val="28"/>
          <w:szCs w:val="28"/>
        </w:rPr>
      </w:pPr>
    </w:p>
    <w:p w:rsidR="00572570" w:rsidRPr="00840768" w:rsidRDefault="00572570" w:rsidP="00572570">
      <w:pPr>
        <w:ind w:firstLine="426"/>
        <w:rPr>
          <w:sz w:val="28"/>
          <w:szCs w:val="28"/>
        </w:rPr>
      </w:pPr>
      <w:r w:rsidRPr="00840768">
        <w:rPr>
          <w:sz w:val="28"/>
          <w:szCs w:val="28"/>
        </w:rPr>
        <w:t>г. Тирасполь</w:t>
      </w:r>
    </w:p>
    <w:p w:rsidR="00572570" w:rsidRPr="00840768" w:rsidRDefault="00840768" w:rsidP="005725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2570" w:rsidRPr="00840768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="00572570" w:rsidRPr="00840768">
        <w:rPr>
          <w:sz w:val="28"/>
          <w:szCs w:val="28"/>
        </w:rPr>
        <w:t xml:space="preserve"> 2020 г.</w:t>
      </w:r>
    </w:p>
    <w:p w:rsidR="00572570" w:rsidRPr="00840768" w:rsidRDefault="00572570" w:rsidP="00572570">
      <w:pPr>
        <w:ind w:firstLine="426"/>
        <w:rPr>
          <w:sz w:val="28"/>
          <w:szCs w:val="28"/>
        </w:rPr>
      </w:pPr>
      <w:r w:rsidRPr="00840768">
        <w:rPr>
          <w:sz w:val="28"/>
          <w:szCs w:val="28"/>
        </w:rPr>
        <w:t xml:space="preserve">     № </w:t>
      </w:r>
      <w:r w:rsidR="00840768">
        <w:rPr>
          <w:sz w:val="28"/>
          <w:szCs w:val="28"/>
        </w:rPr>
        <w:t>326</w:t>
      </w:r>
    </w:p>
    <w:p w:rsidR="00A15371" w:rsidRPr="00840768" w:rsidRDefault="00A15371" w:rsidP="00572570">
      <w:pPr>
        <w:jc w:val="both"/>
        <w:rPr>
          <w:sz w:val="28"/>
          <w:szCs w:val="28"/>
        </w:rPr>
      </w:pPr>
    </w:p>
    <w:sectPr w:rsidR="00A15371" w:rsidRPr="0084076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DC" w:rsidRDefault="00872DDC" w:rsidP="00CC7258">
      <w:r>
        <w:separator/>
      </w:r>
    </w:p>
  </w:endnote>
  <w:endnote w:type="continuationSeparator" w:id="1">
    <w:p w:rsidR="00872DDC" w:rsidRDefault="00872DD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DC" w:rsidRDefault="00872DDC" w:rsidP="00CC7258">
      <w:r>
        <w:separator/>
      </w:r>
    </w:p>
  </w:footnote>
  <w:footnote w:type="continuationSeparator" w:id="1">
    <w:p w:rsidR="00872DDC" w:rsidRDefault="00872DD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DF" w:rsidRDefault="000C32C4">
    <w:pPr>
      <w:pStyle w:val="a6"/>
      <w:jc w:val="center"/>
    </w:pPr>
    <w:fldSimple w:instr=" PAGE   \* MERGEFORMAT ">
      <w:r w:rsidR="00840768">
        <w:rPr>
          <w:noProof/>
        </w:rPr>
        <w:t>- 3 -</w:t>
      </w:r>
    </w:fldSimple>
  </w:p>
  <w:p w:rsidR="00E20EDF" w:rsidRDefault="00E20E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55D1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C32C4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0679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3B2"/>
    <w:rsid w:val="001F5D0D"/>
    <w:rsid w:val="002106AB"/>
    <w:rsid w:val="00210C87"/>
    <w:rsid w:val="00223A77"/>
    <w:rsid w:val="00223E3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A6F"/>
    <w:rsid w:val="0034716F"/>
    <w:rsid w:val="00357137"/>
    <w:rsid w:val="003614B8"/>
    <w:rsid w:val="00362BB3"/>
    <w:rsid w:val="003723F8"/>
    <w:rsid w:val="003735FA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3F4F"/>
    <w:rsid w:val="003F5CDD"/>
    <w:rsid w:val="00404A9A"/>
    <w:rsid w:val="00407BC6"/>
    <w:rsid w:val="004152FD"/>
    <w:rsid w:val="00422A38"/>
    <w:rsid w:val="00422B6D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6AF8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2570"/>
    <w:rsid w:val="005730AA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53C8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6DE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6D6"/>
    <w:rsid w:val="007A7BDB"/>
    <w:rsid w:val="007B0EF3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E7E7F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6193"/>
    <w:rsid w:val="00840768"/>
    <w:rsid w:val="00842676"/>
    <w:rsid w:val="0084607A"/>
    <w:rsid w:val="00846302"/>
    <w:rsid w:val="0085583D"/>
    <w:rsid w:val="00861683"/>
    <w:rsid w:val="00872DDC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322B9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0CE1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3C7E"/>
    <w:rsid w:val="00B01A44"/>
    <w:rsid w:val="00B1261A"/>
    <w:rsid w:val="00B23080"/>
    <w:rsid w:val="00B24180"/>
    <w:rsid w:val="00B2460C"/>
    <w:rsid w:val="00B26604"/>
    <w:rsid w:val="00B32E3C"/>
    <w:rsid w:val="00B36785"/>
    <w:rsid w:val="00B65CB7"/>
    <w:rsid w:val="00B67D1B"/>
    <w:rsid w:val="00B719AB"/>
    <w:rsid w:val="00B743EE"/>
    <w:rsid w:val="00B81ADF"/>
    <w:rsid w:val="00B8352D"/>
    <w:rsid w:val="00B840A3"/>
    <w:rsid w:val="00B860B0"/>
    <w:rsid w:val="00B87CBC"/>
    <w:rsid w:val="00B9075D"/>
    <w:rsid w:val="00B95408"/>
    <w:rsid w:val="00BA6A5A"/>
    <w:rsid w:val="00BB450C"/>
    <w:rsid w:val="00BB76D9"/>
    <w:rsid w:val="00BC4629"/>
    <w:rsid w:val="00BC51C4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7D3B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90B8D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0EDF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51A7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60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E751A7"/>
    <w:rPr>
      <w:sz w:val="16"/>
      <w:szCs w:val="16"/>
    </w:rPr>
  </w:style>
  <w:style w:type="paragraph" w:styleId="ad">
    <w:name w:val="annotation text"/>
    <w:basedOn w:val="a"/>
    <w:link w:val="ae"/>
    <w:rsid w:val="00E751A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751A7"/>
  </w:style>
  <w:style w:type="paragraph" w:styleId="af">
    <w:name w:val="annotation subject"/>
    <w:basedOn w:val="ad"/>
    <w:next w:val="ad"/>
    <w:link w:val="af0"/>
    <w:rsid w:val="00E751A7"/>
    <w:rPr>
      <w:b/>
      <w:bCs/>
    </w:rPr>
  </w:style>
  <w:style w:type="character" w:customStyle="1" w:styleId="af0">
    <w:name w:val="Тема примечания Знак"/>
    <w:basedOn w:val="ae"/>
    <w:link w:val="af"/>
    <w:rsid w:val="00E75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0AE-39A4-4279-86AA-0CFEA9A0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2013-05-07T08:15:00Z</cp:lastPrinted>
  <dcterms:created xsi:type="dcterms:W3CDTF">2020-07-22T08:22:00Z</dcterms:created>
  <dcterms:modified xsi:type="dcterms:W3CDTF">2020-09-01T10:10:00Z</dcterms:modified>
</cp:coreProperties>
</file>