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9E5C97" w:rsidRDefault="00F0126D" w:rsidP="009E5C97">
      <w:pPr>
        <w:jc w:val="center"/>
        <w:rPr>
          <w:b/>
          <w:bCs/>
          <w:sz w:val="28"/>
          <w:szCs w:val="28"/>
        </w:rPr>
      </w:pPr>
      <w:r>
        <w:rPr>
          <w:b/>
          <w:bCs/>
          <w:sz w:val="28"/>
          <w:szCs w:val="28"/>
        </w:rPr>
        <w:t>«О внесении изменений</w:t>
      </w:r>
      <w:r w:rsidR="009E5C97" w:rsidRPr="009E5C97">
        <w:rPr>
          <w:b/>
          <w:bCs/>
          <w:sz w:val="28"/>
          <w:szCs w:val="28"/>
        </w:rPr>
        <w:t xml:space="preserve"> и дополнений в Закон </w:t>
      </w:r>
    </w:p>
    <w:p w:rsidR="005845A1" w:rsidRDefault="009E5C97" w:rsidP="009E5C97">
      <w:pPr>
        <w:jc w:val="center"/>
        <w:rPr>
          <w:b/>
          <w:bCs/>
          <w:sz w:val="28"/>
          <w:szCs w:val="28"/>
        </w:rPr>
      </w:pPr>
      <w:r w:rsidRPr="009E5C97">
        <w:rPr>
          <w:b/>
          <w:bCs/>
          <w:sz w:val="28"/>
          <w:szCs w:val="28"/>
        </w:rPr>
        <w:t xml:space="preserve">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Pr="009E5C97">
        <w:rPr>
          <w:b/>
          <w:bCs/>
          <w:sz w:val="28"/>
          <w:szCs w:val="28"/>
        </w:rPr>
        <w:t>коронавирусной</w:t>
      </w:r>
      <w:proofErr w:type="spellEnd"/>
      <w:r w:rsidRPr="009E5C97">
        <w:rPr>
          <w:b/>
          <w:bCs/>
          <w:sz w:val="28"/>
          <w:szCs w:val="28"/>
        </w:rPr>
        <w:t xml:space="preserve"> инфекции, вызванной новым типом вируса COVID-19, в 2020 году»</w:t>
      </w:r>
    </w:p>
    <w:p w:rsidR="009E5C97" w:rsidRPr="0057047E" w:rsidRDefault="009E5C97" w:rsidP="009E5C97">
      <w:pPr>
        <w:jc w:val="center"/>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86E01">
        <w:rPr>
          <w:sz w:val="28"/>
          <w:szCs w:val="28"/>
        </w:rPr>
        <w:t>5</w:t>
      </w:r>
      <w:r w:rsidRPr="00707D74">
        <w:rPr>
          <w:sz w:val="28"/>
          <w:szCs w:val="28"/>
        </w:rPr>
        <w:t xml:space="preserve"> декабря 2020 года</w:t>
      </w:r>
    </w:p>
    <w:p w:rsidR="005845A1" w:rsidRPr="0057047E" w:rsidRDefault="005845A1" w:rsidP="005845A1">
      <w:pPr>
        <w:jc w:val="both"/>
        <w:rPr>
          <w:b/>
        </w:rPr>
      </w:pPr>
    </w:p>
    <w:p w:rsidR="00A979B6" w:rsidRPr="00A979B6" w:rsidRDefault="004703BF" w:rsidP="00A979B6">
      <w:pPr>
        <w:ind w:firstLine="709"/>
        <w:jc w:val="both"/>
        <w:rPr>
          <w:sz w:val="28"/>
          <w:szCs w:val="28"/>
        </w:rPr>
      </w:pPr>
      <w:r w:rsidRPr="00B076F6">
        <w:rPr>
          <w:b/>
          <w:bCs/>
          <w:sz w:val="28"/>
          <w:szCs w:val="28"/>
          <w:shd w:val="clear" w:color="auto" w:fill="FFFFFF"/>
        </w:rPr>
        <w:t>Статья 1</w:t>
      </w:r>
      <w:r w:rsidRPr="00B076F6">
        <w:rPr>
          <w:bCs/>
          <w:sz w:val="28"/>
          <w:szCs w:val="28"/>
          <w:shd w:val="clear" w:color="auto" w:fill="FFFFFF"/>
        </w:rPr>
        <w:t>.</w:t>
      </w:r>
      <w:r w:rsidRPr="00B076F6">
        <w:rPr>
          <w:rStyle w:val="apple-converted-space"/>
          <w:rFonts w:eastAsia="Sylfaen"/>
          <w:sz w:val="28"/>
          <w:szCs w:val="28"/>
        </w:rPr>
        <w:t xml:space="preserve"> </w:t>
      </w:r>
      <w:r w:rsidRPr="00B076F6">
        <w:rPr>
          <w:sz w:val="28"/>
          <w:szCs w:val="28"/>
        </w:rPr>
        <w:t xml:space="preserve">Внести в Закон Приднестровской Молдавской Республики </w:t>
      </w:r>
      <w:r w:rsidRPr="00B076F6">
        <w:rPr>
          <w:sz w:val="28"/>
          <w:szCs w:val="28"/>
        </w:rPr>
        <w:br/>
        <w:t xml:space="preserve">от 10 апреля 2020 года №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Pr="00B076F6">
        <w:rPr>
          <w:sz w:val="28"/>
          <w:szCs w:val="28"/>
        </w:rPr>
        <w:t>коронавирусной</w:t>
      </w:r>
      <w:proofErr w:type="spellEnd"/>
      <w:r w:rsidRPr="00B076F6">
        <w:rPr>
          <w:sz w:val="28"/>
          <w:szCs w:val="28"/>
        </w:rPr>
        <w:t xml:space="preserve"> инфекции, вызванной новым типом вируса C</w:t>
      </w:r>
      <w:r w:rsidRPr="00B076F6">
        <w:rPr>
          <w:sz w:val="28"/>
          <w:szCs w:val="28"/>
          <w:lang w:val="en-US"/>
        </w:rPr>
        <w:t>O</w:t>
      </w:r>
      <w:r w:rsidRPr="00B076F6">
        <w:rPr>
          <w:sz w:val="28"/>
          <w:szCs w:val="28"/>
        </w:rPr>
        <w:t>V</w:t>
      </w:r>
      <w:r w:rsidRPr="00B076F6">
        <w:rPr>
          <w:sz w:val="28"/>
          <w:szCs w:val="28"/>
          <w:lang w:val="en-US"/>
        </w:rPr>
        <w:t>ID</w:t>
      </w:r>
      <w:r w:rsidRPr="00B076F6">
        <w:rPr>
          <w:sz w:val="28"/>
          <w:szCs w:val="28"/>
        </w:rPr>
        <w:t xml:space="preserve">-19, </w:t>
      </w:r>
      <w:r w:rsidRPr="00B076F6">
        <w:rPr>
          <w:sz w:val="28"/>
          <w:szCs w:val="28"/>
        </w:rPr>
        <w:br/>
        <w:t xml:space="preserve">в 2020 году» (САЗ 20-15) с изменениями и дополнениями, внесенными законами Приднестровской Молдавской Республики от 27 апреля 2020 года </w:t>
      </w:r>
      <w:r w:rsidRPr="00B076F6">
        <w:rPr>
          <w:sz w:val="28"/>
          <w:szCs w:val="28"/>
        </w:rPr>
        <w:br/>
        <w:t xml:space="preserve">№ 67-ЗИД-VI (САЗ 20-18); от 20 мая 2020 года № 72-ЗИД-VI (САЗ 20-21); </w:t>
      </w:r>
      <w:r w:rsidRPr="00B076F6">
        <w:rPr>
          <w:sz w:val="28"/>
          <w:szCs w:val="28"/>
        </w:rPr>
        <w:br/>
        <w:t xml:space="preserve">от 3 июня 2020 года № 74-ЗИД-VI (САЗ 20-23); от 15 июня 2020 года </w:t>
      </w:r>
      <w:r w:rsidRPr="00B076F6">
        <w:rPr>
          <w:sz w:val="28"/>
          <w:szCs w:val="28"/>
        </w:rPr>
        <w:br/>
        <w:t>№ 77-ЗИД-</w:t>
      </w:r>
      <w:r w:rsidRPr="00B076F6">
        <w:rPr>
          <w:sz w:val="28"/>
          <w:szCs w:val="28"/>
          <w:lang w:val="en-US"/>
        </w:rPr>
        <w:t>VI</w:t>
      </w:r>
      <w:r w:rsidRPr="00B076F6">
        <w:rPr>
          <w:sz w:val="28"/>
          <w:szCs w:val="28"/>
        </w:rPr>
        <w:t xml:space="preserve"> (САЗ 20-25) с изменениями, внесенными законами Приднестровской Молдавской Республики от 28 сентября 2020 года </w:t>
      </w:r>
      <w:r w:rsidRPr="00B076F6">
        <w:rPr>
          <w:sz w:val="28"/>
          <w:szCs w:val="28"/>
        </w:rPr>
        <w:br/>
        <w:t>№ 144-З-VI (САЗ 20-40), от 11 ноября 2020 года № 187-ЗИ-</w:t>
      </w:r>
      <w:r w:rsidRPr="00B076F6">
        <w:rPr>
          <w:sz w:val="28"/>
          <w:szCs w:val="28"/>
          <w:lang w:val="en-US"/>
        </w:rPr>
        <w:t>VI</w:t>
      </w:r>
      <w:r w:rsidRPr="00B076F6">
        <w:rPr>
          <w:sz w:val="28"/>
          <w:szCs w:val="28"/>
        </w:rPr>
        <w:t xml:space="preserve"> (САЗ 20-46)</w:t>
      </w:r>
      <w:r>
        <w:rPr>
          <w:sz w:val="28"/>
          <w:szCs w:val="28"/>
        </w:rPr>
        <w:t xml:space="preserve">, </w:t>
      </w:r>
      <w:r>
        <w:rPr>
          <w:sz w:val="28"/>
          <w:szCs w:val="28"/>
        </w:rPr>
        <w:br/>
        <w:t xml:space="preserve">от </w:t>
      </w:r>
      <w:r w:rsidRPr="001F0EEB">
        <w:rPr>
          <w:sz w:val="28"/>
          <w:szCs w:val="28"/>
        </w:rPr>
        <w:t xml:space="preserve">1 </w:t>
      </w:r>
      <w:r>
        <w:rPr>
          <w:sz w:val="28"/>
          <w:szCs w:val="28"/>
        </w:rPr>
        <w:t>дека</w:t>
      </w:r>
      <w:r w:rsidRPr="001F0EEB">
        <w:rPr>
          <w:sz w:val="28"/>
          <w:szCs w:val="28"/>
        </w:rPr>
        <w:t xml:space="preserve">бря </w:t>
      </w:r>
      <w:r w:rsidRPr="001F0EEB">
        <w:rPr>
          <w:caps/>
          <w:sz w:val="28"/>
          <w:szCs w:val="28"/>
        </w:rPr>
        <w:t xml:space="preserve">2020 </w:t>
      </w:r>
      <w:r w:rsidRPr="001F0EEB">
        <w:rPr>
          <w:sz w:val="28"/>
          <w:szCs w:val="28"/>
        </w:rPr>
        <w:t>года</w:t>
      </w:r>
      <w:r>
        <w:rPr>
          <w:sz w:val="28"/>
          <w:szCs w:val="28"/>
        </w:rPr>
        <w:t xml:space="preserve"> </w:t>
      </w:r>
      <w:r w:rsidRPr="001F0EEB">
        <w:rPr>
          <w:sz w:val="28"/>
          <w:szCs w:val="28"/>
        </w:rPr>
        <w:t xml:space="preserve">№ </w:t>
      </w:r>
      <w:r>
        <w:rPr>
          <w:sz w:val="28"/>
          <w:szCs w:val="28"/>
        </w:rPr>
        <w:t>218</w:t>
      </w:r>
      <w:r w:rsidRPr="001F0EEB">
        <w:rPr>
          <w:sz w:val="28"/>
          <w:szCs w:val="28"/>
        </w:rPr>
        <w:t>-ЗИ-</w:t>
      </w:r>
      <w:r w:rsidRPr="001F0EEB">
        <w:rPr>
          <w:sz w:val="28"/>
          <w:szCs w:val="28"/>
          <w:lang w:val="en-US"/>
        </w:rPr>
        <w:t>VI</w:t>
      </w:r>
      <w:r>
        <w:rPr>
          <w:sz w:val="28"/>
          <w:szCs w:val="28"/>
        </w:rPr>
        <w:t xml:space="preserve"> </w:t>
      </w:r>
      <w:r w:rsidRPr="001F0EEB">
        <w:rPr>
          <w:sz w:val="28"/>
          <w:szCs w:val="28"/>
        </w:rPr>
        <w:t>(САЗ 20-</w:t>
      </w:r>
      <w:r>
        <w:rPr>
          <w:sz w:val="28"/>
          <w:szCs w:val="28"/>
        </w:rPr>
        <w:t>51</w:t>
      </w:r>
      <w:r w:rsidRPr="001F0EEB">
        <w:rPr>
          <w:sz w:val="28"/>
          <w:szCs w:val="28"/>
        </w:rPr>
        <w:t>)</w:t>
      </w:r>
      <w:r w:rsidRPr="00B076F6">
        <w:rPr>
          <w:sz w:val="28"/>
          <w:szCs w:val="28"/>
        </w:rPr>
        <w:t xml:space="preserve">; от 13 июля 2020 года </w:t>
      </w:r>
      <w:r>
        <w:rPr>
          <w:sz w:val="28"/>
          <w:szCs w:val="28"/>
        </w:rPr>
        <w:br/>
      </w:r>
      <w:r w:rsidRPr="00B076F6">
        <w:rPr>
          <w:sz w:val="28"/>
          <w:szCs w:val="28"/>
        </w:rPr>
        <w:t>№ 89-ЗИД-</w:t>
      </w:r>
      <w:r w:rsidRPr="00B076F6">
        <w:rPr>
          <w:sz w:val="28"/>
          <w:szCs w:val="28"/>
          <w:lang w:val="en-US"/>
        </w:rPr>
        <w:t>VI</w:t>
      </w:r>
      <w:r w:rsidRPr="00B076F6">
        <w:rPr>
          <w:sz w:val="28"/>
          <w:szCs w:val="28"/>
        </w:rPr>
        <w:t xml:space="preserve"> (САЗ 20-29); от 27 июля 2020 года № 112-ЗИД-VI (САЗ 20-31); от 6 августа 2020 года № 132-ЗИ-VI (САЗ 20-32); от 7 августа 2020 года </w:t>
      </w:r>
      <w:r>
        <w:rPr>
          <w:sz w:val="28"/>
          <w:szCs w:val="28"/>
        </w:rPr>
        <w:br/>
      </w:r>
      <w:r w:rsidRPr="00B076F6">
        <w:rPr>
          <w:sz w:val="28"/>
          <w:szCs w:val="28"/>
        </w:rPr>
        <w:t>№ 133-ЗД-VI (САЗ 20-32); от 2 ноября 2020 года № 180-ЗИД-</w:t>
      </w:r>
      <w:r w:rsidRPr="00B076F6">
        <w:rPr>
          <w:sz w:val="28"/>
          <w:szCs w:val="28"/>
          <w:lang w:val="en-US"/>
        </w:rPr>
        <w:t>VI</w:t>
      </w:r>
      <w:r w:rsidRPr="00B076F6">
        <w:rPr>
          <w:sz w:val="28"/>
          <w:szCs w:val="28"/>
        </w:rPr>
        <w:t xml:space="preserve"> (САЗ 20-45); от 11 ноября 2020 года № 186-ЗД-</w:t>
      </w:r>
      <w:r w:rsidRPr="00B076F6">
        <w:rPr>
          <w:sz w:val="28"/>
          <w:szCs w:val="28"/>
          <w:lang w:val="en-US"/>
        </w:rPr>
        <w:t>VI</w:t>
      </w:r>
      <w:r w:rsidRPr="00B076F6">
        <w:rPr>
          <w:sz w:val="28"/>
          <w:szCs w:val="28"/>
        </w:rPr>
        <w:t xml:space="preserve"> (САЗ 20-46); от 11 декабря 2020 года </w:t>
      </w:r>
      <w:r>
        <w:rPr>
          <w:sz w:val="28"/>
          <w:szCs w:val="28"/>
        </w:rPr>
        <w:br/>
      </w:r>
      <w:r w:rsidRPr="00B076F6">
        <w:rPr>
          <w:sz w:val="28"/>
          <w:szCs w:val="28"/>
        </w:rPr>
        <w:t>№ 217-ЗД-</w:t>
      </w:r>
      <w:r w:rsidRPr="00B076F6">
        <w:rPr>
          <w:sz w:val="28"/>
          <w:szCs w:val="28"/>
          <w:lang w:val="en-US"/>
        </w:rPr>
        <w:t>VI</w:t>
      </w:r>
      <w:r w:rsidRPr="00B076F6">
        <w:rPr>
          <w:sz w:val="28"/>
          <w:szCs w:val="28"/>
        </w:rPr>
        <w:t xml:space="preserve"> (САЗ 20-50)</w:t>
      </w:r>
      <w:r>
        <w:rPr>
          <w:sz w:val="28"/>
          <w:szCs w:val="28"/>
        </w:rPr>
        <w:t xml:space="preserve">; от </w:t>
      </w:r>
      <w:r w:rsidRPr="00B076F6">
        <w:rPr>
          <w:sz w:val="28"/>
          <w:szCs w:val="28"/>
        </w:rPr>
        <w:t>1</w:t>
      </w:r>
      <w:r>
        <w:rPr>
          <w:sz w:val="28"/>
          <w:szCs w:val="28"/>
        </w:rPr>
        <w:t>4</w:t>
      </w:r>
      <w:r w:rsidRPr="00B076F6">
        <w:rPr>
          <w:sz w:val="28"/>
          <w:szCs w:val="28"/>
        </w:rPr>
        <w:t xml:space="preserve"> </w:t>
      </w:r>
      <w:r>
        <w:rPr>
          <w:sz w:val="28"/>
          <w:szCs w:val="28"/>
        </w:rPr>
        <w:t>дека</w:t>
      </w:r>
      <w:r w:rsidRPr="00B076F6">
        <w:rPr>
          <w:sz w:val="28"/>
          <w:szCs w:val="28"/>
        </w:rPr>
        <w:t xml:space="preserve">бря 2020 года № </w:t>
      </w:r>
      <w:r>
        <w:rPr>
          <w:sz w:val="28"/>
          <w:szCs w:val="28"/>
        </w:rPr>
        <w:t>225</w:t>
      </w:r>
      <w:r w:rsidRPr="00B076F6">
        <w:rPr>
          <w:sz w:val="28"/>
          <w:szCs w:val="28"/>
        </w:rPr>
        <w:t>-З</w:t>
      </w:r>
      <w:r>
        <w:rPr>
          <w:sz w:val="28"/>
          <w:szCs w:val="28"/>
        </w:rPr>
        <w:t>И</w:t>
      </w:r>
      <w:r w:rsidRPr="00B076F6">
        <w:rPr>
          <w:sz w:val="28"/>
          <w:szCs w:val="28"/>
        </w:rPr>
        <w:t>Д-</w:t>
      </w:r>
      <w:r w:rsidRPr="00B076F6">
        <w:rPr>
          <w:sz w:val="28"/>
          <w:szCs w:val="28"/>
          <w:lang w:val="en-US"/>
        </w:rPr>
        <w:t>VI</w:t>
      </w:r>
      <w:r w:rsidRPr="00B076F6">
        <w:rPr>
          <w:sz w:val="28"/>
          <w:szCs w:val="28"/>
        </w:rPr>
        <w:t xml:space="preserve"> (САЗ 20-</w:t>
      </w:r>
      <w:r w:rsidR="004B6DC4">
        <w:rPr>
          <w:sz w:val="28"/>
          <w:szCs w:val="28"/>
        </w:rPr>
        <w:t>52</w:t>
      </w:r>
      <w:r w:rsidRPr="00B076F6">
        <w:rPr>
          <w:sz w:val="28"/>
          <w:szCs w:val="28"/>
        </w:rPr>
        <w:t>)</w:t>
      </w:r>
      <w:r w:rsidR="00A979B6" w:rsidRPr="00A979B6">
        <w:rPr>
          <w:sz w:val="28"/>
          <w:szCs w:val="28"/>
        </w:rPr>
        <w:t>, следующие изменени</w:t>
      </w:r>
      <w:r w:rsidR="00F0126D">
        <w:rPr>
          <w:sz w:val="28"/>
          <w:szCs w:val="28"/>
        </w:rPr>
        <w:t>я</w:t>
      </w:r>
      <w:r w:rsidR="00A979B6" w:rsidRPr="00A979B6">
        <w:rPr>
          <w:sz w:val="28"/>
          <w:szCs w:val="28"/>
        </w:rPr>
        <w:t xml:space="preserve"> и дополнения.</w:t>
      </w:r>
    </w:p>
    <w:p w:rsidR="00A979B6" w:rsidRDefault="00A979B6" w:rsidP="00A979B6">
      <w:pPr>
        <w:ind w:firstLine="709"/>
        <w:jc w:val="both"/>
        <w:rPr>
          <w:sz w:val="28"/>
          <w:szCs w:val="28"/>
        </w:rPr>
      </w:pPr>
    </w:p>
    <w:p w:rsidR="00A979B6" w:rsidRPr="00A979B6" w:rsidRDefault="00A979B6" w:rsidP="00A979B6">
      <w:pPr>
        <w:ind w:firstLine="709"/>
        <w:jc w:val="both"/>
        <w:rPr>
          <w:b/>
          <w:sz w:val="28"/>
          <w:szCs w:val="28"/>
        </w:rPr>
      </w:pPr>
      <w:r>
        <w:rPr>
          <w:sz w:val="28"/>
          <w:szCs w:val="28"/>
        </w:rPr>
        <w:t xml:space="preserve">1. </w:t>
      </w:r>
      <w:r w:rsidR="00F0126D">
        <w:rPr>
          <w:sz w:val="28"/>
          <w:szCs w:val="28"/>
        </w:rPr>
        <w:t>Н</w:t>
      </w:r>
      <w:r w:rsidRPr="00A979B6">
        <w:rPr>
          <w:sz w:val="28"/>
          <w:szCs w:val="28"/>
        </w:rPr>
        <w:t>а</w:t>
      </w:r>
      <w:r w:rsidR="00F0126D">
        <w:rPr>
          <w:sz w:val="28"/>
          <w:szCs w:val="28"/>
        </w:rPr>
        <w:t>име</w:t>
      </w:r>
      <w:r w:rsidRPr="00A979B6">
        <w:rPr>
          <w:sz w:val="28"/>
          <w:szCs w:val="28"/>
        </w:rPr>
        <w:t>н</w:t>
      </w:r>
      <w:r w:rsidR="00F0126D">
        <w:rPr>
          <w:sz w:val="28"/>
          <w:szCs w:val="28"/>
        </w:rPr>
        <w:t>ован</w:t>
      </w:r>
      <w:r w:rsidRPr="00A979B6">
        <w:rPr>
          <w:sz w:val="28"/>
          <w:szCs w:val="28"/>
        </w:rPr>
        <w:t xml:space="preserve">ие Закона </w:t>
      </w:r>
      <w:r w:rsidR="00F0126D">
        <w:rPr>
          <w:sz w:val="28"/>
          <w:szCs w:val="28"/>
        </w:rPr>
        <w:t>и</w:t>
      </w:r>
      <w:r w:rsidR="00F0126D" w:rsidRPr="00A979B6">
        <w:rPr>
          <w:sz w:val="28"/>
          <w:szCs w:val="28"/>
        </w:rPr>
        <w:t xml:space="preserve">зложить </w:t>
      </w:r>
      <w:r w:rsidRPr="00A979B6">
        <w:rPr>
          <w:sz w:val="28"/>
          <w:szCs w:val="28"/>
        </w:rPr>
        <w:t>в следующей редакции:</w:t>
      </w:r>
    </w:p>
    <w:p w:rsidR="00A979B6" w:rsidRPr="00A979B6" w:rsidRDefault="00A979B6" w:rsidP="00A979B6">
      <w:pPr>
        <w:ind w:firstLine="709"/>
        <w:jc w:val="both"/>
        <w:rPr>
          <w:i/>
          <w:sz w:val="28"/>
          <w:szCs w:val="28"/>
        </w:rPr>
      </w:pPr>
      <w:r w:rsidRPr="00A979B6">
        <w:rPr>
          <w:sz w:val="28"/>
          <w:szCs w:val="28"/>
        </w:rPr>
        <w:t xml:space="preserve">«О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Pr="00A979B6">
        <w:rPr>
          <w:sz w:val="28"/>
          <w:szCs w:val="28"/>
        </w:rPr>
        <w:t>коронавирусной</w:t>
      </w:r>
      <w:proofErr w:type="spellEnd"/>
      <w:r w:rsidRPr="00A979B6">
        <w:rPr>
          <w:sz w:val="28"/>
          <w:szCs w:val="28"/>
        </w:rPr>
        <w:t xml:space="preserve"> инфекции, вызванной новым типом вируса COVID-19, в 2020</w:t>
      </w:r>
      <w:r w:rsidR="00F0126D">
        <w:rPr>
          <w:sz w:val="28"/>
          <w:szCs w:val="28"/>
        </w:rPr>
        <w:t xml:space="preserve"> и</w:t>
      </w:r>
      <w:r w:rsidRPr="00A979B6">
        <w:rPr>
          <w:sz w:val="28"/>
          <w:szCs w:val="28"/>
        </w:rPr>
        <w:t xml:space="preserve"> 2021 год</w:t>
      </w:r>
      <w:r w:rsidR="00F0126D">
        <w:rPr>
          <w:sz w:val="28"/>
          <w:szCs w:val="28"/>
        </w:rPr>
        <w:t>ах</w:t>
      </w:r>
      <w:r w:rsidRPr="00A979B6">
        <w:rPr>
          <w:sz w:val="28"/>
          <w:szCs w:val="28"/>
        </w:rPr>
        <w:t>»</w:t>
      </w:r>
      <w:r w:rsidR="00F0126D">
        <w:rPr>
          <w:sz w:val="28"/>
          <w:szCs w:val="28"/>
        </w:rPr>
        <w:t>.</w:t>
      </w:r>
    </w:p>
    <w:p w:rsidR="00A979B6" w:rsidRPr="00A979B6" w:rsidRDefault="00A979B6" w:rsidP="00A979B6">
      <w:pPr>
        <w:ind w:firstLine="709"/>
        <w:jc w:val="both"/>
        <w:rPr>
          <w:sz w:val="28"/>
          <w:szCs w:val="28"/>
        </w:rPr>
      </w:pPr>
    </w:p>
    <w:p w:rsidR="003574FD" w:rsidRDefault="003574FD" w:rsidP="00A979B6">
      <w:pPr>
        <w:ind w:firstLine="709"/>
        <w:jc w:val="both"/>
        <w:rPr>
          <w:sz w:val="28"/>
          <w:szCs w:val="28"/>
        </w:rPr>
      </w:pPr>
    </w:p>
    <w:p w:rsidR="00A979B6" w:rsidRPr="00A979B6" w:rsidRDefault="00A979B6" w:rsidP="00A979B6">
      <w:pPr>
        <w:ind w:firstLine="709"/>
        <w:jc w:val="both"/>
        <w:rPr>
          <w:sz w:val="28"/>
          <w:szCs w:val="28"/>
        </w:rPr>
      </w:pPr>
      <w:r>
        <w:rPr>
          <w:sz w:val="28"/>
          <w:szCs w:val="28"/>
        </w:rPr>
        <w:lastRenderedPageBreak/>
        <w:t>2</w:t>
      </w:r>
      <w:r w:rsidRPr="00A979B6">
        <w:rPr>
          <w:sz w:val="28"/>
          <w:szCs w:val="28"/>
        </w:rPr>
        <w:t>. Статью 1 дополнить подпунктом я-</w:t>
      </w:r>
      <w:r w:rsidR="003E2CE2">
        <w:rPr>
          <w:sz w:val="28"/>
          <w:szCs w:val="28"/>
        </w:rPr>
        <w:t>31</w:t>
      </w:r>
      <w:r w:rsidRPr="00A979B6">
        <w:rPr>
          <w:sz w:val="28"/>
          <w:szCs w:val="28"/>
        </w:rPr>
        <w:t>) следующего содержания:</w:t>
      </w:r>
    </w:p>
    <w:p w:rsidR="00A979B6" w:rsidRPr="00A979B6" w:rsidRDefault="00A979B6" w:rsidP="00A979B6">
      <w:pPr>
        <w:ind w:firstLine="709"/>
        <w:jc w:val="both"/>
        <w:rPr>
          <w:sz w:val="28"/>
          <w:szCs w:val="28"/>
        </w:rPr>
      </w:pPr>
      <w:r w:rsidRPr="00A979B6">
        <w:rPr>
          <w:sz w:val="28"/>
          <w:szCs w:val="28"/>
        </w:rPr>
        <w:t>«я-</w:t>
      </w:r>
      <w:r w:rsidR="003574FD">
        <w:rPr>
          <w:sz w:val="28"/>
          <w:szCs w:val="28"/>
        </w:rPr>
        <w:t>31</w:t>
      </w:r>
      <w:r w:rsidRPr="00A979B6">
        <w:rPr>
          <w:sz w:val="28"/>
          <w:szCs w:val="28"/>
        </w:rPr>
        <w:t>) установить для добровольцев и студентов медицинского факультета государственного образовательного учреждения «Приднестровский государственный университет им.</w:t>
      </w:r>
      <w:r w:rsidR="003574FD">
        <w:rPr>
          <w:sz w:val="28"/>
          <w:szCs w:val="28"/>
        </w:rPr>
        <w:t> </w:t>
      </w:r>
      <w:r w:rsidRPr="00A979B6">
        <w:rPr>
          <w:sz w:val="28"/>
          <w:szCs w:val="28"/>
        </w:rPr>
        <w:t>Т.</w:t>
      </w:r>
      <w:r w:rsidR="003574FD">
        <w:rPr>
          <w:sz w:val="28"/>
          <w:szCs w:val="28"/>
        </w:rPr>
        <w:t> </w:t>
      </w:r>
      <w:r w:rsidRPr="00A979B6">
        <w:rPr>
          <w:sz w:val="28"/>
          <w:szCs w:val="28"/>
        </w:rPr>
        <w:t>Г.</w:t>
      </w:r>
      <w:r w:rsidR="003574FD">
        <w:rPr>
          <w:sz w:val="28"/>
          <w:szCs w:val="28"/>
        </w:rPr>
        <w:t> </w:t>
      </w:r>
      <w:r w:rsidRPr="00A979B6">
        <w:rPr>
          <w:sz w:val="28"/>
          <w:szCs w:val="28"/>
        </w:rPr>
        <w:t xml:space="preserve">Шевченко», осуществляющим добровольческую деятельность при реализации мероприятий по предотвращению распространения </w:t>
      </w:r>
      <w:proofErr w:type="spellStart"/>
      <w:r w:rsidRPr="00A979B6">
        <w:rPr>
          <w:sz w:val="28"/>
          <w:szCs w:val="28"/>
        </w:rPr>
        <w:t>коронавирусной</w:t>
      </w:r>
      <w:proofErr w:type="spellEnd"/>
      <w:r w:rsidRPr="00A979B6">
        <w:rPr>
          <w:sz w:val="28"/>
          <w:szCs w:val="28"/>
        </w:rPr>
        <w:t xml:space="preserve"> инфекции COVID-19, задействованным Оперативным штабом по профилактике и предотвращению распространения вирусной инфекции, льготу в размере 100 процентов от стоимости проездного билета в транспорте общего пользования на городских, пригородных и междугородных маршрутах.</w:t>
      </w:r>
    </w:p>
    <w:p w:rsidR="00A979B6" w:rsidRPr="00A979B6" w:rsidRDefault="00A979B6" w:rsidP="00A979B6">
      <w:pPr>
        <w:ind w:firstLine="709"/>
        <w:jc w:val="both"/>
        <w:rPr>
          <w:sz w:val="28"/>
          <w:szCs w:val="28"/>
        </w:rPr>
      </w:pPr>
      <w:r w:rsidRPr="00A979B6">
        <w:rPr>
          <w:sz w:val="28"/>
          <w:szCs w:val="28"/>
        </w:rPr>
        <w:t xml:space="preserve">Добровольцы, участвующие в мероприятиях по предотвращению распространения </w:t>
      </w:r>
      <w:proofErr w:type="spellStart"/>
      <w:r w:rsidRPr="00A979B6">
        <w:rPr>
          <w:sz w:val="28"/>
          <w:szCs w:val="28"/>
        </w:rPr>
        <w:t>коронавирусной</w:t>
      </w:r>
      <w:proofErr w:type="spellEnd"/>
      <w:r w:rsidRPr="00A979B6">
        <w:rPr>
          <w:sz w:val="28"/>
          <w:szCs w:val="28"/>
        </w:rPr>
        <w:t xml:space="preserve"> инфекции COVID-19, реализуют свое право бесплатного проезда при предъявлении удостоверения добровольца и документа (справки), выданного Министерством внутренних дел Приднестровской Молдавской Республики.</w:t>
      </w:r>
    </w:p>
    <w:p w:rsidR="00A979B6" w:rsidRPr="00A979B6" w:rsidRDefault="00A979B6" w:rsidP="00A979B6">
      <w:pPr>
        <w:ind w:firstLine="709"/>
        <w:jc w:val="both"/>
        <w:rPr>
          <w:sz w:val="28"/>
          <w:szCs w:val="28"/>
        </w:rPr>
      </w:pPr>
      <w:r w:rsidRPr="00A979B6">
        <w:rPr>
          <w:sz w:val="28"/>
          <w:szCs w:val="28"/>
        </w:rPr>
        <w:t>Студенты медицинского факультета государственного образовательного учреждения «Приднестровский государственный университет им.</w:t>
      </w:r>
      <w:r w:rsidR="003574FD">
        <w:rPr>
          <w:sz w:val="28"/>
          <w:szCs w:val="28"/>
        </w:rPr>
        <w:t> </w:t>
      </w:r>
      <w:r w:rsidRPr="00A979B6">
        <w:rPr>
          <w:sz w:val="28"/>
          <w:szCs w:val="28"/>
        </w:rPr>
        <w:t>Т.</w:t>
      </w:r>
      <w:r w:rsidR="003574FD">
        <w:rPr>
          <w:sz w:val="28"/>
          <w:szCs w:val="28"/>
        </w:rPr>
        <w:t> </w:t>
      </w:r>
      <w:r w:rsidRPr="00A979B6">
        <w:rPr>
          <w:sz w:val="28"/>
          <w:szCs w:val="28"/>
        </w:rPr>
        <w:t>Г.</w:t>
      </w:r>
      <w:r w:rsidR="003574FD">
        <w:rPr>
          <w:sz w:val="28"/>
          <w:szCs w:val="28"/>
        </w:rPr>
        <w:t> </w:t>
      </w:r>
      <w:r w:rsidRPr="00A979B6">
        <w:rPr>
          <w:sz w:val="28"/>
          <w:szCs w:val="28"/>
        </w:rPr>
        <w:t xml:space="preserve">Шевченко», осуществляющие добровольческую деятельность в мероприятиях по предотвращению распространения </w:t>
      </w:r>
      <w:proofErr w:type="spellStart"/>
      <w:r w:rsidRPr="00A979B6">
        <w:rPr>
          <w:sz w:val="28"/>
          <w:szCs w:val="28"/>
        </w:rPr>
        <w:t>коронавирусной</w:t>
      </w:r>
      <w:proofErr w:type="spellEnd"/>
      <w:r w:rsidRPr="00A979B6">
        <w:rPr>
          <w:sz w:val="28"/>
          <w:szCs w:val="28"/>
        </w:rPr>
        <w:t xml:space="preserve"> инфекции COVID-19 и задействованные Оперативным штабом по профилактике и предотвращению распространения вирусной инфекции, реализуют свое право бесплатного проезда при предъявлении документа, подтверждающего статус студента, и документа (справки), выданного Министерством внутренних дел Приднестровской Молдавской Республики.</w:t>
      </w:r>
    </w:p>
    <w:p w:rsidR="00A979B6" w:rsidRPr="00A979B6" w:rsidRDefault="00A979B6" w:rsidP="00A979B6">
      <w:pPr>
        <w:ind w:firstLine="709"/>
        <w:jc w:val="both"/>
        <w:rPr>
          <w:sz w:val="28"/>
          <w:szCs w:val="28"/>
        </w:rPr>
      </w:pPr>
      <w:r w:rsidRPr="00A979B6">
        <w:rPr>
          <w:sz w:val="28"/>
          <w:szCs w:val="28"/>
        </w:rPr>
        <w:t xml:space="preserve">Лица, указанные в настоящем подпункте, реализуют право льготного проезда на всей территории Приднестровской Молдавской Республики </w:t>
      </w:r>
      <w:r w:rsidRPr="00A979B6">
        <w:rPr>
          <w:sz w:val="28"/>
          <w:szCs w:val="28"/>
        </w:rPr>
        <w:br/>
        <w:t>вне зависимости от места регистрации по месту жительства (пребывания)».</w:t>
      </w:r>
    </w:p>
    <w:p w:rsidR="00A979B6" w:rsidRPr="00A979B6" w:rsidRDefault="00A979B6" w:rsidP="00A979B6">
      <w:pPr>
        <w:ind w:firstLine="709"/>
        <w:jc w:val="both"/>
        <w:rPr>
          <w:sz w:val="28"/>
          <w:szCs w:val="28"/>
        </w:rPr>
      </w:pPr>
    </w:p>
    <w:p w:rsidR="00A979B6" w:rsidRPr="00A979B6" w:rsidRDefault="00A979B6" w:rsidP="00A979B6">
      <w:pPr>
        <w:ind w:firstLine="709"/>
        <w:jc w:val="both"/>
        <w:rPr>
          <w:sz w:val="28"/>
          <w:szCs w:val="28"/>
        </w:rPr>
      </w:pPr>
      <w:r>
        <w:rPr>
          <w:sz w:val="28"/>
          <w:szCs w:val="28"/>
        </w:rPr>
        <w:t>3</w:t>
      </w:r>
      <w:r w:rsidRPr="00A979B6">
        <w:rPr>
          <w:sz w:val="28"/>
          <w:szCs w:val="28"/>
        </w:rPr>
        <w:t>. Пункт 2 статьи 2 изложить в следующей редакции:</w:t>
      </w:r>
    </w:p>
    <w:p w:rsidR="00A979B6" w:rsidRPr="00A979B6" w:rsidRDefault="00A979B6" w:rsidP="00A979B6">
      <w:pPr>
        <w:ind w:firstLine="709"/>
        <w:jc w:val="both"/>
        <w:rPr>
          <w:sz w:val="28"/>
          <w:szCs w:val="28"/>
        </w:rPr>
      </w:pPr>
      <w:r w:rsidRPr="00A979B6">
        <w:rPr>
          <w:sz w:val="28"/>
          <w:szCs w:val="28"/>
        </w:rPr>
        <w:t xml:space="preserve">«2. Подпункт у) статьи 1 настоящего Закона вступает в силу со дня, следующего за днем официального опубликования, распространяет свое действие на правоотношения, возникшие с 17 марта 2020 года, и действует </w:t>
      </w:r>
      <w:r w:rsidRPr="00A979B6">
        <w:rPr>
          <w:sz w:val="28"/>
          <w:szCs w:val="28"/>
        </w:rPr>
        <w:br/>
        <w:t>по 31 декабря 2020 года».</w:t>
      </w:r>
    </w:p>
    <w:p w:rsidR="00A979B6" w:rsidRPr="00A979B6" w:rsidRDefault="00A979B6" w:rsidP="00A979B6">
      <w:pPr>
        <w:ind w:firstLine="709"/>
        <w:jc w:val="both"/>
        <w:rPr>
          <w:sz w:val="28"/>
          <w:szCs w:val="28"/>
        </w:rPr>
      </w:pPr>
    </w:p>
    <w:p w:rsidR="00A979B6" w:rsidRPr="00A979B6" w:rsidRDefault="00A979B6" w:rsidP="00A979B6">
      <w:pPr>
        <w:ind w:firstLine="709"/>
        <w:jc w:val="both"/>
        <w:rPr>
          <w:sz w:val="28"/>
          <w:szCs w:val="28"/>
        </w:rPr>
      </w:pPr>
      <w:r>
        <w:rPr>
          <w:sz w:val="28"/>
          <w:szCs w:val="28"/>
        </w:rPr>
        <w:t>4</w:t>
      </w:r>
      <w:r w:rsidRPr="00A979B6">
        <w:rPr>
          <w:sz w:val="28"/>
          <w:szCs w:val="28"/>
        </w:rPr>
        <w:t>. Статью 2 дополнить пунктом 2-1 следующего содержания:</w:t>
      </w:r>
    </w:p>
    <w:p w:rsidR="00A979B6" w:rsidRPr="00A979B6" w:rsidRDefault="00A979B6" w:rsidP="00A979B6">
      <w:pPr>
        <w:ind w:firstLine="709"/>
        <w:jc w:val="both"/>
        <w:rPr>
          <w:sz w:val="28"/>
          <w:szCs w:val="28"/>
        </w:rPr>
      </w:pPr>
      <w:r w:rsidRPr="00A979B6">
        <w:rPr>
          <w:sz w:val="28"/>
          <w:szCs w:val="28"/>
        </w:rPr>
        <w:t>«2-1. Подпункты г), д), я-16)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17 марта 2020 года».</w:t>
      </w:r>
    </w:p>
    <w:p w:rsidR="00A979B6" w:rsidRPr="00A979B6" w:rsidRDefault="00A979B6" w:rsidP="00A979B6">
      <w:pPr>
        <w:ind w:firstLine="709"/>
        <w:rPr>
          <w:b/>
          <w:sz w:val="28"/>
          <w:szCs w:val="28"/>
        </w:rPr>
      </w:pPr>
    </w:p>
    <w:p w:rsidR="00A979B6" w:rsidRPr="00A979B6" w:rsidRDefault="00A979B6" w:rsidP="00A979B6">
      <w:pPr>
        <w:ind w:firstLine="709"/>
        <w:rPr>
          <w:b/>
          <w:sz w:val="28"/>
          <w:szCs w:val="28"/>
        </w:rPr>
      </w:pPr>
    </w:p>
    <w:p w:rsidR="004B6DC4" w:rsidRDefault="004B6DC4" w:rsidP="00A979B6">
      <w:pPr>
        <w:ind w:firstLine="709"/>
        <w:rPr>
          <w:b/>
          <w:sz w:val="28"/>
          <w:szCs w:val="28"/>
        </w:rPr>
      </w:pPr>
    </w:p>
    <w:p w:rsidR="004B6DC4" w:rsidRDefault="004B6DC4" w:rsidP="00A979B6">
      <w:pPr>
        <w:ind w:firstLine="709"/>
        <w:rPr>
          <w:b/>
          <w:sz w:val="28"/>
          <w:szCs w:val="28"/>
        </w:rPr>
      </w:pPr>
    </w:p>
    <w:p w:rsidR="004B6DC4" w:rsidRDefault="004B6DC4" w:rsidP="00A979B6">
      <w:pPr>
        <w:ind w:firstLine="709"/>
        <w:rPr>
          <w:b/>
          <w:sz w:val="28"/>
          <w:szCs w:val="28"/>
        </w:rPr>
      </w:pPr>
    </w:p>
    <w:p w:rsidR="00A979B6" w:rsidRPr="00A979B6" w:rsidRDefault="00A979B6" w:rsidP="00A979B6">
      <w:pPr>
        <w:ind w:firstLine="709"/>
        <w:rPr>
          <w:sz w:val="28"/>
          <w:szCs w:val="28"/>
        </w:rPr>
      </w:pPr>
      <w:r w:rsidRPr="00A979B6">
        <w:rPr>
          <w:b/>
          <w:sz w:val="28"/>
          <w:szCs w:val="28"/>
        </w:rPr>
        <w:lastRenderedPageBreak/>
        <w:t>Статья 2.</w:t>
      </w:r>
      <w:r w:rsidRPr="00A979B6">
        <w:rPr>
          <w:sz w:val="28"/>
          <w:szCs w:val="28"/>
        </w:rPr>
        <w:t xml:space="preserve"> Настоящий Закон вступает в силу с 1 января 2021 года. </w:t>
      </w:r>
    </w:p>
    <w:p w:rsidR="007812E7" w:rsidRPr="00797B19"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D01DEB" w:rsidRDefault="00D01DEB"/>
    <w:p w:rsidR="00D01DEB" w:rsidRPr="00D01DEB" w:rsidRDefault="00D01DEB" w:rsidP="00D01DEB">
      <w:pPr>
        <w:rPr>
          <w:sz w:val="28"/>
          <w:szCs w:val="28"/>
        </w:rPr>
      </w:pPr>
      <w:r w:rsidRPr="00D01DEB">
        <w:rPr>
          <w:sz w:val="28"/>
          <w:szCs w:val="28"/>
        </w:rPr>
        <w:t>г. Тирасполь</w:t>
      </w:r>
    </w:p>
    <w:p w:rsidR="00D01DEB" w:rsidRPr="00D01DEB" w:rsidRDefault="00D01DEB" w:rsidP="00D01DEB">
      <w:pPr>
        <w:rPr>
          <w:sz w:val="28"/>
          <w:szCs w:val="28"/>
        </w:rPr>
      </w:pPr>
      <w:r w:rsidRPr="00D01DEB">
        <w:rPr>
          <w:sz w:val="28"/>
          <w:szCs w:val="28"/>
        </w:rPr>
        <w:t>30 декабря 2020 г.</w:t>
      </w:r>
    </w:p>
    <w:p w:rsidR="00D01DEB" w:rsidRPr="00D01DEB" w:rsidRDefault="00D01DEB" w:rsidP="00D01DEB">
      <w:pPr>
        <w:ind w:left="28" w:hanging="28"/>
        <w:rPr>
          <w:sz w:val="28"/>
          <w:szCs w:val="28"/>
        </w:rPr>
      </w:pPr>
      <w:r w:rsidRPr="00D01DEB">
        <w:rPr>
          <w:sz w:val="28"/>
          <w:szCs w:val="28"/>
        </w:rPr>
        <w:t>№ 243-ЗИД-VI</w:t>
      </w:r>
      <w:r w:rsidRPr="00D01DEB">
        <w:rPr>
          <w:sz w:val="28"/>
          <w:szCs w:val="28"/>
          <w:lang w:val="en-US"/>
        </w:rPr>
        <w:t>I</w:t>
      </w:r>
    </w:p>
    <w:p w:rsidR="00D01DEB" w:rsidRPr="00707D74" w:rsidRDefault="00D01DEB">
      <w:bookmarkStart w:id="0" w:name="_GoBack"/>
      <w:bookmarkEnd w:id="0"/>
    </w:p>
    <w:sectPr w:rsidR="00D01DEB" w:rsidRPr="00707D74"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13" w:rsidRDefault="00A22213" w:rsidP="007812E7">
      <w:r>
        <w:separator/>
      </w:r>
    </w:p>
  </w:endnote>
  <w:endnote w:type="continuationSeparator" w:id="0">
    <w:p w:rsidR="00A22213" w:rsidRDefault="00A22213"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13" w:rsidRDefault="00A22213" w:rsidP="007812E7">
      <w:r>
        <w:separator/>
      </w:r>
    </w:p>
  </w:footnote>
  <w:footnote w:type="continuationSeparator" w:id="0">
    <w:p w:rsidR="00A22213" w:rsidRDefault="00A22213"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D01DE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45120"/>
    <w:rsid w:val="00072F04"/>
    <w:rsid w:val="000762D5"/>
    <w:rsid w:val="000A0E99"/>
    <w:rsid w:val="000D1946"/>
    <w:rsid w:val="001001EF"/>
    <w:rsid w:val="001163C9"/>
    <w:rsid w:val="00136257"/>
    <w:rsid w:val="00152274"/>
    <w:rsid w:val="001E5314"/>
    <w:rsid w:val="002462C6"/>
    <w:rsid w:val="00285FA1"/>
    <w:rsid w:val="002944FB"/>
    <w:rsid w:val="002A0120"/>
    <w:rsid w:val="002B56F5"/>
    <w:rsid w:val="003574FD"/>
    <w:rsid w:val="003B0E9D"/>
    <w:rsid w:val="003E2CE2"/>
    <w:rsid w:val="0044457C"/>
    <w:rsid w:val="0044591E"/>
    <w:rsid w:val="0046526D"/>
    <w:rsid w:val="004703BF"/>
    <w:rsid w:val="00484DE6"/>
    <w:rsid w:val="00486E01"/>
    <w:rsid w:val="004A1490"/>
    <w:rsid w:val="004B4EE0"/>
    <w:rsid w:val="004B6DC4"/>
    <w:rsid w:val="004F478C"/>
    <w:rsid w:val="00510C37"/>
    <w:rsid w:val="005405D3"/>
    <w:rsid w:val="00557C5A"/>
    <w:rsid w:val="0057047E"/>
    <w:rsid w:val="00575656"/>
    <w:rsid w:val="0058381B"/>
    <w:rsid w:val="005845A1"/>
    <w:rsid w:val="005B6656"/>
    <w:rsid w:val="005C0E84"/>
    <w:rsid w:val="005F1435"/>
    <w:rsid w:val="00624E8C"/>
    <w:rsid w:val="0069610B"/>
    <w:rsid w:val="00703397"/>
    <w:rsid w:val="007064FC"/>
    <w:rsid w:val="00707D74"/>
    <w:rsid w:val="00725B27"/>
    <w:rsid w:val="00746509"/>
    <w:rsid w:val="00761157"/>
    <w:rsid w:val="007651B4"/>
    <w:rsid w:val="007765B9"/>
    <w:rsid w:val="007812E7"/>
    <w:rsid w:val="00797B19"/>
    <w:rsid w:val="00842D4C"/>
    <w:rsid w:val="008905EA"/>
    <w:rsid w:val="008A440C"/>
    <w:rsid w:val="00904765"/>
    <w:rsid w:val="00952798"/>
    <w:rsid w:val="00977E9A"/>
    <w:rsid w:val="00992BE6"/>
    <w:rsid w:val="009D74DD"/>
    <w:rsid w:val="009E5C97"/>
    <w:rsid w:val="009E5F7F"/>
    <w:rsid w:val="009E6C0D"/>
    <w:rsid w:val="00A22213"/>
    <w:rsid w:val="00A30D60"/>
    <w:rsid w:val="00A34CC9"/>
    <w:rsid w:val="00A728A8"/>
    <w:rsid w:val="00A937D0"/>
    <w:rsid w:val="00A979B6"/>
    <w:rsid w:val="00AD1D1C"/>
    <w:rsid w:val="00B231D3"/>
    <w:rsid w:val="00BD1F58"/>
    <w:rsid w:val="00C12C12"/>
    <w:rsid w:val="00C24F17"/>
    <w:rsid w:val="00C31B8D"/>
    <w:rsid w:val="00C37C6C"/>
    <w:rsid w:val="00C926F3"/>
    <w:rsid w:val="00CA3DA6"/>
    <w:rsid w:val="00CE245A"/>
    <w:rsid w:val="00CF7B7C"/>
    <w:rsid w:val="00D01DEB"/>
    <w:rsid w:val="00D33C56"/>
    <w:rsid w:val="00D51732"/>
    <w:rsid w:val="00D52B51"/>
    <w:rsid w:val="00DC64A0"/>
    <w:rsid w:val="00DF3095"/>
    <w:rsid w:val="00E03861"/>
    <w:rsid w:val="00E05177"/>
    <w:rsid w:val="00E12A74"/>
    <w:rsid w:val="00E23280"/>
    <w:rsid w:val="00E60FAB"/>
    <w:rsid w:val="00EA6E38"/>
    <w:rsid w:val="00EB4920"/>
    <w:rsid w:val="00ED47B3"/>
    <w:rsid w:val="00EF3ED2"/>
    <w:rsid w:val="00F0126D"/>
    <w:rsid w:val="00F52463"/>
    <w:rsid w:val="00F558EE"/>
    <w:rsid w:val="00F71169"/>
    <w:rsid w:val="00FA0EF7"/>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10</cp:revision>
  <cp:lastPrinted>2020-12-26T08:06:00Z</cp:lastPrinted>
  <dcterms:created xsi:type="dcterms:W3CDTF">2020-12-26T08:30:00Z</dcterms:created>
  <dcterms:modified xsi:type="dcterms:W3CDTF">2020-12-30T10:35:00Z</dcterms:modified>
</cp:coreProperties>
</file>